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11" w:rsidRDefault="00771A11" w:rsidP="00D47D18">
      <w:pPr>
        <w:pStyle w:val="NoSpacing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8</w:t>
      </w:r>
    </w:p>
    <w:p w:rsidR="00771A11" w:rsidRDefault="00771A11" w:rsidP="00D47D18">
      <w:pPr>
        <w:spacing w:after="0" w:line="24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проекту отчета об исполнении бюджета </w:t>
      </w:r>
    </w:p>
    <w:p w:rsidR="00771A11" w:rsidRDefault="00771A11" w:rsidP="00D47D18">
      <w:pPr>
        <w:spacing w:after="0" w:line="24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771A11" w:rsidRDefault="00771A11" w:rsidP="00D47D18">
      <w:pPr>
        <w:spacing w:after="0" w:line="240" w:lineRule="auto"/>
        <w:ind w:left="4320"/>
      </w:pPr>
      <w:r>
        <w:rPr>
          <w:rFonts w:ascii="Times New Roman" w:hAnsi="Times New Roman"/>
          <w:sz w:val="28"/>
          <w:szCs w:val="28"/>
        </w:rPr>
        <w:t>Выселковского района за 2014 год</w:t>
      </w:r>
    </w:p>
    <w:p w:rsidR="00771A11" w:rsidRDefault="00771A11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771A11" w:rsidRDefault="00771A11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771A11" w:rsidRDefault="00771A11" w:rsidP="00FF69B6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0A0"/>
      </w:tblPr>
      <w:tblGrid>
        <w:gridCol w:w="5687"/>
        <w:gridCol w:w="1560"/>
        <w:gridCol w:w="1275"/>
        <w:gridCol w:w="993"/>
      </w:tblGrid>
      <w:tr w:rsidR="00771A11" w:rsidRPr="003A0A62" w:rsidTr="00FF69B6">
        <w:trPr>
          <w:trHeight w:val="1305"/>
        </w:trPr>
        <w:tc>
          <w:tcPr>
            <w:tcW w:w="95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71A11" w:rsidRPr="00D47D18" w:rsidRDefault="00771A11" w:rsidP="000E0A65">
            <w:pPr>
              <w:spacing w:after="2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7D1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Субвенции, выделяемые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  </w:t>
            </w:r>
            <w:r w:rsidRPr="00D47D1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за 2014 год</w:t>
            </w:r>
          </w:p>
        </w:tc>
      </w:tr>
      <w:tr w:rsidR="00771A11" w:rsidRPr="003A0A62" w:rsidTr="00FF69B6">
        <w:trPr>
          <w:trHeight w:val="690"/>
        </w:trPr>
        <w:tc>
          <w:tcPr>
            <w:tcW w:w="56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1A11" w:rsidRPr="00FF69B6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771A11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               тыс.руб.</w:t>
            </w:r>
          </w:p>
          <w:p w:rsidR="00771A11" w:rsidRPr="00FF69B6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771A11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  <w:p w:rsidR="00771A11" w:rsidRPr="00FF69B6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771A11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771A11" w:rsidRPr="00FF69B6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1A11" w:rsidRPr="003A0A62" w:rsidTr="00FF69B6">
        <w:trPr>
          <w:trHeight w:val="930"/>
        </w:trPr>
        <w:tc>
          <w:tcPr>
            <w:tcW w:w="56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1A11" w:rsidRPr="00FF69B6" w:rsidRDefault="00771A11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1A11" w:rsidRPr="00FF69B6" w:rsidRDefault="00771A11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1A11" w:rsidRPr="00FF69B6" w:rsidRDefault="00771A11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1A11" w:rsidRPr="00FF69B6" w:rsidRDefault="00771A11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1A11" w:rsidRPr="003A0A62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A11" w:rsidRPr="00FF69B6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1A11" w:rsidRPr="00FF69B6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1A11" w:rsidRPr="00FF69B6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1A11" w:rsidRPr="00FF69B6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71A11" w:rsidRPr="003A0A62" w:rsidTr="00FF69B6">
        <w:trPr>
          <w:trHeight w:val="97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771A11" w:rsidRPr="00FF69B6" w:rsidRDefault="00771A11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Создание, содержание и организация деятельности аварийно-спасательных служб и или аварийно-спасательных формирований  на  территории  поселения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1 346,2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1 346,2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71A11" w:rsidRPr="003A0A62" w:rsidTr="00E01427">
        <w:trPr>
          <w:trHeight w:val="533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771A11" w:rsidRPr="00B36890" w:rsidRDefault="00771A11" w:rsidP="00FF6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внешнего муниципального финансового контроля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286,8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286,8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71A11" w:rsidRPr="003A0A62" w:rsidTr="00E01427">
        <w:trPr>
          <w:trHeight w:val="533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771A11" w:rsidRPr="00B36890" w:rsidRDefault="00771A11" w:rsidP="00FF6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Капитальный ремонт улично-дорожной сети в ст. Выселки Выселковского района (автодорога по ул. Красная Поляна) 1 этап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15 180,2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771A11" w:rsidRPr="003A0A62" w:rsidTr="00E01427">
        <w:trPr>
          <w:trHeight w:val="533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771A11" w:rsidRPr="00B36890" w:rsidRDefault="00771A11" w:rsidP="00FF6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Капитальный ремонт улично-дорожной сети в ст. Выселки Выселковского района (автодорога по ул. Красная Поляна) 1 этап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4 000</w:t>
            </w: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3 960,0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71A11" w:rsidRPr="003A0A62" w:rsidTr="00FF69B6">
        <w:trPr>
          <w:trHeight w:val="660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771A11" w:rsidRPr="00B36890" w:rsidRDefault="00771A11" w:rsidP="00FF6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1427">
              <w:rPr>
                <w:rFonts w:ascii="Times New Roman" w:hAnsi="Times New Roman"/>
                <w:sz w:val="24"/>
                <w:szCs w:val="24"/>
                <w:lang w:eastAsia="ru-RU"/>
              </w:rPr>
              <w:t>Капитальный ремонт объектов улично-дорожной сети станицы Выселки, а именно: капитальный ремонт ул. Красная Поляна в станице Выселки Выселковского района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0E0A65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71A11" w:rsidRPr="003A0A62" w:rsidTr="00FF69B6">
        <w:trPr>
          <w:trHeight w:val="390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B36890" w:rsidRDefault="00771A11" w:rsidP="00FF69B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B36890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24 033,0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B36890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23 173,2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A11" w:rsidRPr="00B36890" w:rsidRDefault="00771A11" w:rsidP="00FF69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96,4</w:t>
            </w:r>
          </w:p>
        </w:tc>
      </w:tr>
    </w:tbl>
    <w:p w:rsidR="00771A11" w:rsidRDefault="00771A11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771A11" w:rsidRDefault="00771A11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771A11" w:rsidRDefault="00771A11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771A11" w:rsidRDefault="00771A11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771A11" w:rsidRDefault="00771A11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771A11" w:rsidRDefault="00771A11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района по финансовым</w:t>
      </w:r>
    </w:p>
    <w:p w:rsidR="00771A11" w:rsidRPr="00FF69B6" w:rsidRDefault="00771A11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вопросам                                                        Т.В.Миронова</w:t>
      </w:r>
    </w:p>
    <w:sectPr w:rsidR="00771A11" w:rsidRPr="00FF69B6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717"/>
    <w:rsid w:val="00047812"/>
    <w:rsid w:val="000659C3"/>
    <w:rsid w:val="000E0A65"/>
    <w:rsid w:val="000F009E"/>
    <w:rsid w:val="00112C6C"/>
    <w:rsid w:val="00191958"/>
    <w:rsid w:val="001F318D"/>
    <w:rsid w:val="00206F83"/>
    <w:rsid w:val="002633F4"/>
    <w:rsid w:val="002C4885"/>
    <w:rsid w:val="002F5C4F"/>
    <w:rsid w:val="00326254"/>
    <w:rsid w:val="00380686"/>
    <w:rsid w:val="003A0A62"/>
    <w:rsid w:val="003A682A"/>
    <w:rsid w:val="003F4BB9"/>
    <w:rsid w:val="00412801"/>
    <w:rsid w:val="004A6364"/>
    <w:rsid w:val="0053087C"/>
    <w:rsid w:val="005503B6"/>
    <w:rsid w:val="006541AA"/>
    <w:rsid w:val="00712F9B"/>
    <w:rsid w:val="007427A6"/>
    <w:rsid w:val="00753797"/>
    <w:rsid w:val="00771A11"/>
    <w:rsid w:val="00816140"/>
    <w:rsid w:val="008A364B"/>
    <w:rsid w:val="00925742"/>
    <w:rsid w:val="00967063"/>
    <w:rsid w:val="009C0B9F"/>
    <w:rsid w:val="00A02431"/>
    <w:rsid w:val="00A069A6"/>
    <w:rsid w:val="00A54345"/>
    <w:rsid w:val="00A6463C"/>
    <w:rsid w:val="00AE7406"/>
    <w:rsid w:val="00B356AA"/>
    <w:rsid w:val="00B36890"/>
    <w:rsid w:val="00B50353"/>
    <w:rsid w:val="00B67324"/>
    <w:rsid w:val="00B74E75"/>
    <w:rsid w:val="00B93717"/>
    <w:rsid w:val="00BD52CA"/>
    <w:rsid w:val="00BE225D"/>
    <w:rsid w:val="00BF09D6"/>
    <w:rsid w:val="00CD728A"/>
    <w:rsid w:val="00CF485F"/>
    <w:rsid w:val="00D47D18"/>
    <w:rsid w:val="00DF1DFF"/>
    <w:rsid w:val="00E01427"/>
    <w:rsid w:val="00E151C7"/>
    <w:rsid w:val="00E74EDA"/>
    <w:rsid w:val="00ED013C"/>
    <w:rsid w:val="00FD2609"/>
    <w:rsid w:val="00FF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F69B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1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1</Pages>
  <Words>204</Words>
  <Characters>1167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47</cp:revision>
  <cp:lastPrinted>2015-03-16T07:10:00Z</cp:lastPrinted>
  <dcterms:created xsi:type="dcterms:W3CDTF">2013-03-18T10:36:00Z</dcterms:created>
  <dcterms:modified xsi:type="dcterms:W3CDTF">2015-03-18T06:40:00Z</dcterms:modified>
</cp:coreProperties>
</file>